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7697EA2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</w:t>
      </w:r>
      <w:r w:rsidR="007F2FAF">
        <w:rPr>
          <w:sz w:val="20"/>
          <w:szCs w:val="20"/>
        </w:rPr>
        <w:t xml:space="preserve">September </w:t>
      </w:r>
      <w:r w:rsidR="00C63CD8">
        <w:rPr>
          <w:sz w:val="20"/>
          <w:szCs w:val="20"/>
        </w:rPr>
        <w:t>26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5C2EE28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 w:rsidR="002F5F8B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408ECC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7F2FAF">
        <w:rPr>
          <w:sz w:val="20"/>
          <w:szCs w:val="20"/>
        </w:rPr>
        <w:t xml:space="preserve">September </w:t>
      </w:r>
      <w:r w:rsidR="00C63CD8">
        <w:rPr>
          <w:sz w:val="20"/>
          <w:szCs w:val="20"/>
        </w:rPr>
        <w:t>26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</w:t>
      </w:r>
      <w:r w:rsidR="00E575D5">
        <w:rPr>
          <w:sz w:val="20"/>
          <w:szCs w:val="20"/>
        </w:rPr>
        <w:t>t</w:t>
      </w:r>
      <w:r w:rsidR="00593428">
        <w:rPr>
          <w:sz w:val="20"/>
          <w:szCs w:val="20"/>
        </w:rPr>
        <w:t>, with Mike Van Otterloo attend</w:t>
      </w:r>
      <w:r w:rsidR="005B4F16">
        <w:rPr>
          <w:sz w:val="20"/>
          <w:szCs w:val="20"/>
        </w:rPr>
        <w:t>ing</w:t>
      </w:r>
      <w:r w:rsidR="00593428">
        <w:rPr>
          <w:sz w:val="20"/>
          <w:szCs w:val="20"/>
        </w:rPr>
        <w:t xml:space="preserve"> via </w:t>
      </w:r>
      <w:r w:rsidR="005B4F16">
        <w:rPr>
          <w:sz w:val="20"/>
          <w:szCs w:val="20"/>
        </w:rPr>
        <w:t xml:space="preserve">the </w:t>
      </w:r>
      <w:r w:rsidR="00436C3A">
        <w:rPr>
          <w:sz w:val="20"/>
          <w:szCs w:val="20"/>
        </w:rPr>
        <w:t>p</w:t>
      </w:r>
      <w:r w:rsidR="00593428">
        <w:rPr>
          <w:sz w:val="20"/>
          <w:szCs w:val="20"/>
        </w:rPr>
        <w:t>hone</w:t>
      </w:r>
      <w:r w:rsidR="007954DD">
        <w:rPr>
          <w:sz w:val="20"/>
          <w:szCs w:val="20"/>
        </w:rPr>
        <w:t xml:space="preserve">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Chairman </w:t>
      </w:r>
      <w:r w:rsidR="00F0408A">
        <w:rPr>
          <w:sz w:val="20"/>
          <w:szCs w:val="20"/>
        </w:rPr>
        <w:t>Don Kass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35EC870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C63CD8">
        <w:rPr>
          <w:sz w:val="20"/>
          <w:szCs w:val="20"/>
        </w:rPr>
        <w:t xml:space="preserve"> Anderson,</w:t>
      </w:r>
      <w:r w:rsidR="000C364C">
        <w:rPr>
          <w:sz w:val="20"/>
          <w:szCs w:val="20"/>
        </w:rPr>
        <w:t xml:space="preserve"> se</w:t>
      </w:r>
      <w:r w:rsidRPr="009D2D00">
        <w:rPr>
          <w:sz w:val="20"/>
          <w:szCs w:val="20"/>
        </w:rPr>
        <w:t xml:space="preserve">conded by </w:t>
      </w:r>
      <w:r w:rsidR="00C63CD8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7F2FAF">
        <w:rPr>
          <w:sz w:val="20"/>
          <w:szCs w:val="20"/>
        </w:rPr>
        <w:t>9</w:t>
      </w:r>
      <w:r w:rsidRPr="009D2D00">
        <w:rPr>
          <w:sz w:val="20"/>
          <w:szCs w:val="20"/>
        </w:rPr>
        <w:t>/</w:t>
      </w:r>
      <w:r w:rsidR="00C63CD8">
        <w:rPr>
          <w:sz w:val="20"/>
          <w:szCs w:val="20"/>
        </w:rPr>
        <w:t>26</w:t>
      </w:r>
      <w:r w:rsidRPr="009D2D00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 w:rsidRPr="009D2D00">
        <w:rPr>
          <w:sz w:val="20"/>
          <w:szCs w:val="20"/>
        </w:rPr>
        <w:t>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9D2D00">
        <w:rPr>
          <w:sz w:val="20"/>
          <w:szCs w:val="20"/>
        </w:rPr>
        <w:t xml:space="preserve">       </w:t>
      </w:r>
      <w:r w:rsidR="00C63CD8">
        <w:rPr>
          <w:sz w:val="20"/>
          <w:szCs w:val="20"/>
        </w:rPr>
        <w:t xml:space="preserve">   </w:t>
      </w:r>
      <w:r w:rsidR="009D2D00">
        <w:rPr>
          <w:sz w:val="20"/>
          <w:szCs w:val="20"/>
        </w:rPr>
        <w:t xml:space="preserve">   </w:t>
      </w:r>
      <w:r w:rsidR="009E0521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</w:t>
      </w:r>
      <w:r w:rsidR="008F5516">
        <w:rPr>
          <w:sz w:val="20"/>
          <w:szCs w:val="20"/>
        </w:rPr>
        <w:t xml:space="preserve">       </w:t>
      </w:r>
      <w:r w:rsidR="009D2D00">
        <w:rPr>
          <w:sz w:val="20"/>
          <w:szCs w:val="20"/>
        </w:rPr>
        <w:t xml:space="preserve">  </w:t>
      </w:r>
      <w:r w:rsidR="003E08B6">
        <w:rPr>
          <w:sz w:val="20"/>
          <w:szCs w:val="20"/>
        </w:rPr>
        <w:t xml:space="preserve"> </w:t>
      </w:r>
      <w:r w:rsidR="007954DD">
        <w:rPr>
          <w:sz w:val="20"/>
          <w:szCs w:val="20"/>
        </w:rPr>
        <w:t xml:space="preserve"> </w:t>
      </w:r>
      <w:r w:rsidR="00E575D5">
        <w:rPr>
          <w:sz w:val="20"/>
          <w:szCs w:val="20"/>
        </w:rPr>
        <w:t xml:space="preserve">    </w:t>
      </w:r>
      <w:r w:rsidR="00250B3C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C0238A4" w14:textId="1F0660F2" w:rsidR="005D53AB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E11D7">
        <w:rPr>
          <w:sz w:val="20"/>
          <w:szCs w:val="20"/>
        </w:rPr>
        <w:t xml:space="preserve"> </w:t>
      </w:r>
      <w:r w:rsidR="00C63CD8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260CE3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7F2FAF">
        <w:rPr>
          <w:sz w:val="20"/>
          <w:szCs w:val="20"/>
        </w:rPr>
        <w:t>9</w:t>
      </w:r>
      <w:r w:rsidR="004E6789">
        <w:rPr>
          <w:sz w:val="20"/>
          <w:szCs w:val="20"/>
        </w:rPr>
        <w:t>/</w:t>
      </w:r>
      <w:r w:rsidR="00260CE3">
        <w:rPr>
          <w:sz w:val="20"/>
          <w:szCs w:val="20"/>
        </w:rPr>
        <w:t>1</w:t>
      </w:r>
      <w:r w:rsidR="00C63CD8">
        <w:rPr>
          <w:sz w:val="20"/>
          <w:szCs w:val="20"/>
        </w:rPr>
        <w:t>9</w:t>
      </w:r>
      <w:r w:rsidR="00AE11D7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</w:t>
      </w:r>
      <w:r w:rsidR="007F2FAF">
        <w:rPr>
          <w:sz w:val="20"/>
          <w:szCs w:val="20"/>
        </w:rPr>
        <w:t>ting.</w:t>
      </w:r>
      <w:r w:rsidR="00C63CD8">
        <w:rPr>
          <w:sz w:val="20"/>
          <w:szCs w:val="20"/>
        </w:rPr>
        <w:t xml:space="preserve">         </w:t>
      </w:r>
      <w:r w:rsidR="00964173">
        <w:rPr>
          <w:sz w:val="20"/>
          <w:szCs w:val="20"/>
        </w:rPr>
        <w:t xml:space="preserve">     </w:t>
      </w:r>
      <w:r w:rsidR="00260CE3">
        <w:rPr>
          <w:sz w:val="20"/>
          <w:szCs w:val="20"/>
        </w:rPr>
        <w:t xml:space="preserve"> </w:t>
      </w:r>
      <w:r w:rsidR="005D53AB">
        <w:rPr>
          <w:sz w:val="20"/>
          <w:szCs w:val="20"/>
        </w:rPr>
        <w:t>Motion Carried.</w:t>
      </w:r>
    </w:p>
    <w:p w14:paraId="25A69601" w14:textId="77777777" w:rsidR="007F2FAF" w:rsidRDefault="007F2FA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3C6CE19" w14:textId="356FCC5B" w:rsidR="00C63CD8" w:rsidRDefault="00C63CD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436C3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lease between Plymouth County and Family Access Center at the 2</w:t>
      </w:r>
      <w:r w:rsidRPr="00C63CD8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Ave. Services Building</w:t>
      </w:r>
      <w:r w:rsidR="009B3043">
        <w:rPr>
          <w:sz w:val="20"/>
          <w:szCs w:val="20"/>
        </w:rPr>
        <w:t xml:space="preserve"> for one office</w:t>
      </w:r>
      <w:r>
        <w:rPr>
          <w:sz w:val="20"/>
          <w:szCs w:val="20"/>
        </w:rPr>
        <w:t>.                                                                                              Motion Carried.</w:t>
      </w:r>
    </w:p>
    <w:p w14:paraId="49A9BACE" w14:textId="6B0D6321" w:rsidR="00C63CD8" w:rsidRDefault="00C63CD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</w:p>
    <w:p w14:paraId="5B00C2EF" w14:textId="040844BF" w:rsidR="00436C3A" w:rsidRDefault="00C63CD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436C3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436C3A">
        <w:rPr>
          <w:sz w:val="20"/>
          <w:szCs w:val="20"/>
        </w:rPr>
        <w:t>D</w:t>
      </w:r>
      <w:r w:rsidR="002551A6">
        <w:rPr>
          <w:sz w:val="20"/>
          <w:szCs w:val="20"/>
        </w:rPr>
        <w:t xml:space="preserve">epository </w:t>
      </w:r>
      <w:r w:rsidR="00436C3A">
        <w:rPr>
          <w:sz w:val="20"/>
          <w:szCs w:val="20"/>
        </w:rPr>
        <w:t>R</w:t>
      </w:r>
      <w:r>
        <w:rPr>
          <w:sz w:val="20"/>
          <w:szCs w:val="20"/>
        </w:rPr>
        <w:t>esolution #092623-1</w:t>
      </w:r>
      <w:r w:rsidR="002551A6">
        <w:rPr>
          <w:sz w:val="20"/>
          <w:szCs w:val="20"/>
        </w:rPr>
        <w:t xml:space="preserve">.  </w:t>
      </w:r>
    </w:p>
    <w:p w14:paraId="7485746E" w14:textId="79C1B323" w:rsidR="002551A6" w:rsidRDefault="002551A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Horton</w:t>
      </w:r>
      <w:r w:rsidR="00436C3A">
        <w:rPr>
          <w:sz w:val="20"/>
          <w:szCs w:val="20"/>
        </w:rPr>
        <w:t>-</w:t>
      </w:r>
      <w:r>
        <w:rPr>
          <w:sz w:val="20"/>
          <w:szCs w:val="20"/>
        </w:rPr>
        <w:t>aye</w:t>
      </w:r>
      <w:r w:rsidR="00436C3A">
        <w:rPr>
          <w:sz w:val="20"/>
          <w:szCs w:val="20"/>
        </w:rPr>
        <w:t>;</w:t>
      </w:r>
      <w:r>
        <w:rPr>
          <w:sz w:val="20"/>
          <w:szCs w:val="20"/>
        </w:rPr>
        <w:t xml:space="preserve"> Kass</w:t>
      </w:r>
      <w:r w:rsidR="00436C3A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436C3A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436C3A">
        <w:rPr>
          <w:sz w:val="20"/>
          <w:szCs w:val="20"/>
        </w:rPr>
        <w:t>-</w:t>
      </w:r>
      <w:r>
        <w:rPr>
          <w:sz w:val="20"/>
          <w:szCs w:val="20"/>
        </w:rPr>
        <w:t>aye; Van Otterloo</w:t>
      </w:r>
      <w:r w:rsidR="00436C3A">
        <w:rPr>
          <w:sz w:val="20"/>
          <w:szCs w:val="20"/>
        </w:rPr>
        <w:t>-</w:t>
      </w:r>
      <w:r>
        <w:rPr>
          <w:sz w:val="20"/>
          <w:szCs w:val="20"/>
        </w:rPr>
        <w:t xml:space="preserve">aye. </w:t>
      </w:r>
      <w:r w:rsidR="00436C3A">
        <w:rPr>
          <w:sz w:val="20"/>
          <w:szCs w:val="20"/>
        </w:rPr>
        <w:t xml:space="preserve">                                                    Motion Carried.</w:t>
      </w:r>
      <w:r>
        <w:rPr>
          <w:sz w:val="20"/>
          <w:szCs w:val="20"/>
        </w:rPr>
        <w:tab/>
        <w:t xml:space="preserve">                                                 </w:t>
      </w:r>
    </w:p>
    <w:p w14:paraId="6369AAC4" w14:textId="77777777" w:rsidR="002551A6" w:rsidRDefault="002551A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08940A" w14:textId="6B538D43" w:rsidR="00C63CD8" w:rsidRDefault="002551A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</w:t>
      </w:r>
      <w:r w:rsidR="00C63CD8">
        <w:rPr>
          <w:sz w:val="20"/>
          <w:szCs w:val="20"/>
        </w:rPr>
        <w:t xml:space="preserve"> </w:t>
      </w:r>
      <w:r>
        <w:rPr>
          <w:sz w:val="20"/>
          <w:szCs w:val="20"/>
        </w:rPr>
        <w:t>by Anderson</w:t>
      </w:r>
      <w:r w:rsidR="00436C3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436C3A">
        <w:rPr>
          <w:sz w:val="20"/>
          <w:szCs w:val="20"/>
        </w:rPr>
        <w:t xml:space="preserve">Resolution #092623-2 for </w:t>
      </w:r>
      <w:r>
        <w:rPr>
          <w:sz w:val="20"/>
          <w:szCs w:val="20"/>
        </w:rPr>
        <w:t>an abatement on the tax cert</w:t>
      </w:r>
      <w:r w:rsidR="001505B2">
        <w:rPr>
          <w:sz w:val="20"/>
          <w:szCs w:val="20"/>
        </w:rPr>
        <w:t>ificate</w:t>
      </w:r>
      <w:r>
        <w:rPr>
          <w:sz w:val="20"/>
          <w:szCs w:val="20"/>
        </w:rPr>
        <w:t xml:space="preserve"> #1963-94341 for the penalty and interest of $563.69</w:t>
      </w:r>
      <w:r w:rsidR="00436C3A">
        <w:rPr>
          <w:sz w:val="20"/>
          <w:szCs w:val="20"/>
        </w:rPr>
        <w:t>,</w:t>
      </w:r>
      <w:r>
        <w:rPr>
          <w:sz w:val="20"/>
          <w:szCs w:val="20"/>
        </w:rPr>
        <w:t xml:space="preserve"> with the taxes of $191.09 </w:t>
      </w:r>
      <w:r w:rsidR="00C367D6">
        <w:rPr>
          <w:sz w:val="20"/>
          <w:szCs w:val="20"/>
        </w:rPr>
        <w:t xml:space="preserve">being </w:t>
      </w:r>
      <w:r>
        <w:rPr>
          <w:sz w:val="20"/>
          <w:szCs w:val="20"/>
        </w:rPr>
        <w:t xml:space="preserve">paid by the </w:t>
      </w:r>
      <w:r w:rsidR="00436C3A">
        <w:rPr>
          <w:sz w:val="20"/>
          <w:szCs w:val="20"/>
        </w:rPr>
        <w:t>property owner.</w:t>
      </w:r>
    </w:p>
    <w:p w14:paraId="60529303" w14:textId="31BE4137" w:rsidR="00C63CD8" w:rsidRDefault="00DF5B3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Horton-aye; Kass-aye; Meis-aye; Anderson-aye; Van Otterloo-aye.                                                     Motion Carried.                                                  </w:t>
      </w:r>
      <w:r w:rsidR="009B3043">
        <w:rPr>
          <w:sz w:val="20"/>
          <w:szCs w:val="20"/>
        </w:rPr>
        <w:tab/>
      </w:r>
      <w:r w:rsidR="009B3043">
        <w:rPr>
          <w:sz w:val="20"/>
          <w:szCs w:val="20"/>
        </w:rPr>
        <w:tab/>
      </w:r>
      <w:r w:rsidR="009B3043">
        <w:rPr>
          <w:sz w:val="20"/>
          <w:szCs w:val="20"/>
        </w:rPr>
        <w:tab/>
      </w:r>
    </w:p>
    <w:p w14:paraId="6666A988" w14:textId="12AD7399" w:rsidR="00EC045E" w:rsidRDefault="002551A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</w:t>
      </w:r>
      <w:r w:rsidR="00EC045E">
        <w:rPr>
          <w:sz w:val="20"/>
          <w:szCs w:val="20"/>
        </w:rPr>
        <w:t xml:space="preserve"> Horton</w:t>
      </w:r>
      <w:r w:rsidR="00436C3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Plymouth County Home Base Iowa program</w:t>
      </w:r>
      <w:r w:rsidR="00436C3A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035521">
        <w:rPr>
          <w:sz w:val="20"/>
          <w:szCs w:val="20"/>
        </w:rPr>
        <w:t>which has been</w:t>
      </w:r>
      <w:r>
        <w:rPr>
          <w:sz w:val="20"/>
          <w:szCs w:val="20"/>
        </w:rPr>
        <w:t xml:space="preserve"> proposed </w:t>
      </w:r>
      <w:r w:rsidR="00035521">
        <w:rPr>
          <w:sz w:val="20"/>
          <w:szCs w:val="20"/>
        </w:rPr>
        <w:t xml:space="preserve">by the Plymouth County HBI committee, </w:t>
      </w:r>
      <w:r>
        <w:rPr>
          <w:sz w:val="20"/>
          <w:szCs w:val="20"/>
        </w:rPr>
        <w:t>for up to $2</w:t>
      </w:r>
      <w:r w:rsidR="00EC045E">
        <w:rPr>
          <w:sz w:val="20"/>
          <w:szCs w:val="20"/>
        </w:rPr>
        <w:t>,</w:t>
      </w:r>
      <w:r>
        <w:rPr>
          <w:sz w:val="20"/>
          <w:szCs w:val="20"/>
        </w:rPr>
        <w:t>500 per family</w:t>
      </w:r>
      <w:r w:rsidR="00436C3A">
        <w:rPr>
          <w:sz w:val="20"/>
          <w:szCs w:val="20"/>
        </w:rPr>
        <w:t xml:space="preserve"> </w:t>
      </w:r>
      <w:r>
        <w:rPr>
          <w:sz w:val="20"/>
          <w:szCs w:val="20"/>
        </w:rPr>
        <w:t>one time</w:t>
      </w:r>
      <w:r w:rsidR="00035521">
        <w:rPr>
          <w:sz w:val="20"/>
          <w:szCs w:val="20"/>
        </w:rPr>
        <w:t xml:space="preserve"> per lifetime</w:t>
      </w:r>
      <w:r>
        <w:rPr>
          <w:sz w:val="20"/>
          <w:szCs w:val="20"/>
        </w:rPr>
        <w:t xml:space="preserve"> </w:t>
      </w:r>
      <w:r w:rsidR="00436C3A">
        <w:rPr>
          <w:sz w:val="20"/>
          <w:szCs w:val="20"/>
        </w:rPr>
        <w:t xml:space="preserve">and with a minimum of a one-year residency requirement; </w:t>
      </w:r>
      <w:r>
        <w:rPr>
          <w:sz w:val="20"/>
          <w:szCs w:val="20"/>
        </w:rPr>
        <w:t xml:space="preserve">with a max of $10,000 </w:t>
      </w:r>
      <w:r w:rsidR="00EC045E">
        <w:rPr>
          <w:sz w:val="20"/>
          <w:szCs w:val="20"/>
        </w:rPr>
        <w:t xml:space="preserve">in </w:t>
      </w:r>
      <w:r>
        <w:rPr>
          <w:sz w:val="20"/>
          <w:szCs w:val="20"/>
        </w:rPr>
        <w:t>allocations</w:t>
      </w:r>
      <w:r w:rsidR="00035521">
        <w:rPr>
          <w:sz w:val="20"/>
          <w:szCs w:val="20"/>
        </w:rPr>
        <w:t xml:space="preserve"> by Plymouth County</w:t>
      </w:r>
      <w:r>
        <w:rPr>
          <w:sz w:val="20"/>
          <w:szCs w:val="20"/>
        </w:rPr>
        <w:t xml:space="preserve"> per </w:t>
      </w:r>
      <w:r w:rsidR="00CA44F3">
        <w:rPr>
          <w:sz w:val="20"/>
          <w:szCs w:val="20"/>
        </w:rPr>
        <w:t xml:space="preserve">budget </w:t>
      </w:r>
      <w:r>
        <w:rPr>
          <w:sz w:val="20"/>
          <w:szCs w:val="20"/>
        </w:rPr>
        <w:t>year</w:t>
      </w:r>
      <w:r w:rsidR="00436C3A">
        <w:rPr>
          <w:sz w:val="20"/>
          <w:szCs w:val="20"/>
        </w:rPr>
        <w:t>.</w:t>
      </w:r>
      <w:r w:rsidR="00EC045E">
        <w:rPr>
          <w:sz w:val="20"/>
          <w:szCs w:val="20"/>
        </w:rPr>
        <w:tab/>
      </w:r>
      <w:r w:rsidR="00EC045E">
        <w:rPr>
          <w:sz w:val="20"/>
          <w:szCs w:val="20"/>
        </w:rPr>
        <w:tab/>
      </w:r>
      <w:r w:rsidR="00EC045E">
        <w:rPr>
          <w:sz w:val="20"/>
          <w:szCs w:val="20"/>
        </w:rPr>
        <w:tab/>
        <w:t xml:space="preserve">                                                     Motion Carried.</w:t>
      </w:r>
    </w:p>
    <w:p w14:paraId="48AFFFCB" w14:textId="77777777" w:rsidR="00EC045E" w:rsidRDefault="00EC04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6B4D0D8" w14:textId="6FB8BB94" w:rsidR="00436C3A" w:rsidRDefault="00EC04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Anderson</w:t>
      </w:r>
      <w:r w:rsidR="00436C3A">
        <w:rPr>
          <w:sz w:val="20"/>
          <w:szCs w:val="20"/>
        </w:rPr>
        <w:t>,</w:t>
      </w:r>
      <w:r>
        <w:rPr>
          <w:sz w:val="20"/>
          <w:szCs w:val="20"/>
        </w:rPr>
        <w:t xml:space="preserve"> to open the FY 2023-2</w:t>
      </w:r>
      <w:r w:rsidR="003A4BE4">
        <w:rPr>
          <w:sz w:val="20"/>
          <w:szCs w:val="20"/>
        </w:rPr>
        <w:t>4</w:t>
      </w:r>
      <w:r>
        <w:rPr>
          <w:sz w:val="20"/>
          <w:szCs w:val="20"/>
        </w:rPr>
        <w:t xml:space="preserve"> Plymouth County Budget amendment public hearing at 10 am.  </w:t>
      </w:r>
      <w:r w:rsidR="001505B2">
        <w:rPr>
          <w:sz w:val="20"/>
          <w:szCs w:val="20"/>
        </w:rPr>
        <w:t>All votes aye.</w:t>
      </w:r>
      <w:r w:rsidR="00436C3A">
        <w:rPr>
          <w:sz w:val="20"/>
          <w:szCs w:val="20"/>
        </w:rPr>
        <w:t xml:space="preserve">                                                                                                       </w:t>
      </w:r>
      <w:r w:rsidR="001505B2">
        <w:rPr>
          <w:sz w:val="20"/>
          <w:szCs w:val="20"/>
        </w:rPr>
        <w:t xml:space="preserve">   </w:t>
      </w:r>
      <w:r w:rsidR="00436C3A">
        <w:rPr>
          <w:sz w:val="20"/>
          <w:szCs w:val="20"/>
        </w:rPr>
        <w:t xml:space="preserve">  </w:t>
      </w:r>
      <w:r w:rsidR="001505B2">
        <w:rPr>
          <w:sz w:val="20"/>
          <w:szCs w:val="20"/>
        </w:rPr>
        <w:t>Motion Carried.</w:t>
      </w:r>
      <w:r w:rsidR="00436C3A">
        <w:rPr>
          <w:sz w:val="20"/>
          <w:szCs w:val="20"/>
        </w:rPr>
        <w:t xml:space="preserve">                        </w:t>
      </w:r>
    </w:p>
    <w:p w14:paraId="782CC9CC" w14:textId="77777777" w:rsidR="00436C3A" w:rsidRDefault="00436C3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B37B91E" w14:textId="21494EDF" w:rsidR="009B3043" w:rsidRDefault="00EC04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No public was present and no oral or written comments were received.</w:t>
      </w:r>
      <w:r w:rsidR="009B3043">
        <w:rPr>
          <w:sz w:val="20"/>
          <w:szCs w:val="20"/>
        </w:rPr>
        <w:t xml:space="preserve"> </w:t>
      </w:r>
    </w:p>
    <w:p w14:paraId="70A2FEB2" w14:textId="630408DE" w:rsidR="00EC045E" w:rsidRDefault="009B304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</w:t>
      </w:r>
      <w:r w:rsidR="00EC045E">
        <w:rPr>
          <w:sz w:val="20"/>
          <w:szCs w:val="20"/>
        </w:rPr>
        <w:t xml:space="preserve">                </w:t>
      </w:r>
    </w:p>
    <w:p w14:paraId="3C771A4D" w14:textId="53B1CF30" w:rsidR="00EC045E" w:rsidRDefault="00EC04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436C3A">
        <w:rPr>
          <w:sz w:val="20"/>
          <w:szCs w:val="20"/>
        </w:rPr>
        <w:t>,</w:t>
      </w:r>
      <w:r>
        <w:rPr>
          <w:sz w:val="20"/>
          <w:szCs w:val="20"/>
        </w:rPr>
        <w:t xml:space="preserve"> to end public hearing at 10:03 am. </w:t>
      </w:r>
      <w:r w:rsidR="009B3043">
        <w:rPr>
          <w:sz w:val="20"/>
          <w:szCs w:val="20"/>
        </w:rPr>
        <w:t>All votes aye.</w:t>
      </w:r>
      <w:r>
        <w:rPr>
          <w:sz w:val="20"/>
          <w:szCs w:val="20"/>
        </w:rPr>
        <w:t xml:space="preserve">                     Motion Carried.</w:t>
      </w:r>
    </w:p>
    <w:p w14:paraId="27244455" w14:textId="77777777" w:rsidR="00EC045E" w:rsidRDefault="00EC04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625A149" w14:textId="676634E9" w:rsidR="00C367D6" w:rsidRDefault="00EC04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Anderson</w:t>
      </w:r>
      <w:r w:rsidR="00436C3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DB21C4">
        <w:rPr>
          <w:sz w:val="20"/>
          <w:szCs w:val="20"/>
        </w:rPr>
        <w:t xml:space="preserve">and appropriate </w:t>
      </w:r>
      <w:r>
        <w:rPr>
          <w:sz w:val="20"/>
          <w:szCs w:val="20"/>
        </w:rPr>
        <w:t>the FY 2023-24 Plymouth County budget amendment</w:t>
      </w:r>
      <w:r w:rsidR="00C367D6">
        <w:rPr>
          <w:sz w:val="20"/>
          <w:szCs w:val="20"/>
        </w:rPr>
        <w:t xml:space="preserve"> as published.</w:t>
      </w:r>
      <w:r w:rsidR="009B3043">
        <w:rPr>
          <w:sz w:val="20"/>
          <w:szCs w:val="20"/>
        </w:rPr>
        <w:t xml:space="preserve"> All votes aye.</w:t>
      </w:r>
      <w:r w:rsidR="00C367D6">
        <w:rPr>
          <w:sz w:val="20"/>
          <w:szCs w:val="20"/>
        </w:rPr>
        <w:t xml:space="preserve">   </w:t>
      </w:r>
      <w:r w:rsidR="00C367D6">
        <w:rPr>
          <w:sz w:val="20"/>
          <w:szCs w:val="20"/>
        </w:rPr>
        <w:tab/>
      </w:r>
      <w:r w:rsidR="00DB21C4">
        <w:rPr>
          <w:sz w:val="20"/>
          <w:szCs w:val="20"/>
        </w:rPr>
        <w:tab/>
        <w:t xml:space="preserve">                                                     </w:t>
      </w:r>
      <w:r w:rsidR="00C367D6">
        <w:rPr>
          <w:sz w:val="20"/>
          <w:szCs w:val="20"/>
        </w:rPr>
        <w:t>Motion Carried.</w:t>
      </w:r>
    </w:p>
    <w:p w14:paraId="449AB2B0" w14:textId="1D79D82B" w:rsidR="002551A6" w:rsidRDefault="002551A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605B53B" w14:textId="53FCDBEB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9B3043">
        <w:rPr>
          <w:sz w:val="20"/>
          <w:szCs w:val="20"/>
        </w:rPr>
        <w:t>0</w:t>
      </w:r>
      <w:r w:rsidR="00FE3EC6">
        <w:rPr>
          <w:sz w:val="20"/>
          <w:szCs w:val="20"/>
        </w:rPr>
        <w:t>:</w:t>
      </w:r>
      <w:r w:rsidR="001F6375">
        <w:rPr>
          <w:sz w:val="20"/>
          <w:szCs w:val="20"/>
        </w:rPr>
        <w:t>32</w:t>
      </w:r>
      <w:r w:rsidR="00FE3EC6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7FBCF9DF" w14:textId="77777777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0BBAE47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223FA"/>
    <w:rsid w:val="00035521"/>
    <w:rsid w:val="000376A5"/>
    <w:rsid w:val="00040745"/>
    <w:rsid w:val="00041FD9"/>
    <w:rsid w:val="00047C42"/>
    <w:rsid w:val="00050AA3"/>
    <w:rsid w:val="00052DF6"/>
    <w:rsid w:val="000572F5"/>
    <w:rsid w:val="00057D53"/>
    <w:rsid w:val="000654D9"/>
    <w:rsid w:val="000673BD"/>
    <w:rsid w:val="00072387"/>
    <w:rsid w:val="00074C76"/>
    <w:rsid w:val="00075FC3"/>
    <w:rsid w:val="00085350"/>
    <w:rsid w:val="0008633C"/>
    <w:rsid w:val="000875AB"/>
    <w:rsid w:val="00092B0A"/>
    <w:rsid w:val="00093692"/>
    <w:rsid w:val="000A25B2"/>
    <w:rsid w:val="000A28C5"/>
    <w:rsid w:val="000A4DA2"/>
    <w:rsid w:val="000B2810"/>
    <w:rsid w:val="000C1DC0"/>
    <w:rsid w:val="000C364C"/>
    <w:rsid w:val="000C6BD0"/>
    <w:rsid w:val="000D0F32"/>
    <w:rsid w:val="000D32D1"/>
    <w:rsid w:val="000D7B50"/>
    <w:rsid w:val="000E05C6"/>
    <w:rsid w:val="000E7339"/>
    <w:rsid w:val="00103A6B"/>
    <w:rsid w:val="00103FEE"/>
    <w:rsid w:val="00123D89"/>
    <w:rsid w:val="00124527"/>
    <w:rsid w:val="00131CF4"/>
    <w:rsid w:val="0013696A"/>
    <w:rsid w:val="0014210E"/>
    <w:rsid w:val="00147D6E"/>
    <w:rsid w:val="001505B2"/>
    <w:rsid w:val="001522F8"/>
    <w:rsid w:val="00156BF3"/>
    <w:rsid w:val="0015765B"/>
    <w:rsid w:val="001618CF"/>
    <w:rsid w:val="0016197D"/>
    <w:rsid w:val="00162487"/>
    <w:rsid w:val="001634A3"/>
    <w:rsid w:val="0016613A"/>
    <w:rsid w:val="00170067"/>
    <w:rsid w:val="001716E8"/>
    <w:rsid w:val="00172783"/>
    <w:rsid w:val="00180A60"/>
    <w:rsid w:val="00182AFD"/>
    <w:rsid w:val="00185428"/>
    <w:rsid w:val="00185C8C"/>
    <w:rsid w:val="00186F5A"/>
    <w:rsid w:val="00191D51"/>
    <w:rsid w:val="0019494F"/>
    <w:rsid w:val="001963B8"/>
    <w:rsid w:val="001971BA"/>
    <w:rsid w:val="001A07C9"/>
    <w:rsid w:val="001B1626"/>
    <w:rsid w:val="001B5BAE"/>
    <w:rsid w:val="001C0C15"/>
    <w:rsid w:val="001C4447"/>
    <w:rsid w:val="001D12A6"/>
    <w:rsid w:val="001E283A"/>
    <w:rsid w:val="001E3C5D"/>
    <w:rsid w:val="001F2447"/>
    <w:rsid w:val="001F55F4"/>
    <w:rsid w:val="001F6375"/>
    <w:rsid w:val="001F6F0C"/>
    <w:rsid w:val="001F7FAC"/>
    <w:rsid w:val="0020062D"/>
    <w:rsid w:val="002074DB"/>
    <w:rsid w:val="00211D8D"/>
    <w:rsid w:val="002267C4"/>
    <w:rsid w:val="00226BC5"/>
    <w:rsid w:val="0023622E"/>
    <w:rsid w:val="0024714B"/>
    <w:rsid w:val="00247B8C"/>
    <w:rsid w:val="00247E12"/>
    <w:rsid w:val="00250B3C"/>
    <w:rsid w:val="00254BCC"/>
    <w:rsid w:val="002551A6"/>
    <w:rsid w:val="00260CE3"/>
    <w:rsid w:val="00264461"/>
    <w:rsid w:val="00275B60"/>
    <w:rsid w:val="002762F1"/>
    <w:rsid w:val="00281E76"/>
    <w:rsid w:val="0028293B"/>
    <w:rsid w:val="00284298"/>
    <w:rsid w:val="00291CE7"/>
    <w:rsid w:val="00294EAE"/>
    <w:rsid w:val="002959FE"/>
    <w:rsid w:val="002967A8"/>
    <w:rsid w:val="002969AC"/>
    <w:rsid w:val="002A4F35"/>
    <w:rsid w:val="002C23F0"/>
    <w:rsid w:val="002C2CE9"/>
    <w:rsid w:val="002C4A5D"/>
    <w:rsid w:val="002C50FB"/>
    <w:rsid w:val="002D016D"/>
    <w:rsid w:val="002D1304"/>
    <w:rsid w:val="002D1EA8"/>
    <w:rsid w:val="002E2A50"/>
    <w:rsid w:val="002E5C9D"/>
    <w:rsid w:val="002F02AF"/>
    <w:rsid w:val="002F10BD"/>
    <w:rsid w:val="002F2863"/>
    <w:rsid w:val="002F3A3D"/>
    <w:rsid w:val="002F5410"/>
    <w:rsid w:val="002F5F8B"/>
    <w:rsid w:val="002F6ACF"/>
    <w:rsid w:val="00311ACC"/>
    <w:rsid w:val="00313772"/>
    <w:rsid w:val="003203E5"/>
    <w:rsid w:val="00321E9B"/>
    <w:rsid w:val="003228D0"/>
    <w:rsid w:val="003255B9"/>
    <w:rsid w:val="00325628"/>
    <w:rsid w:val="003272BF"/>
    <w:rsid w:val="00350768"/>
    <w:rsid w:val="00350C10"/>
    <w:rsid w:val="00350E52"/>
    <w:rsid w:val="00354173"/>
    <w:rsid w:val="00357BB8"/>
    <w:rsid w:val="00371C6E"/>
    <w:rsid w:val="003745CD"/>
    <w:rsid w:val="003919F6"/>
    <w:rsid w:val="00391B97"/>
    <w:rsid w:val="00395908"/>
    <w:rsid w:val="003A320E"/>
    <w:rsid w:val="003A4BE4"/>
    <w:rsid w:val="003B309D"/>
    <w:rsid w:val="003B340A"/>
    <w:rsid w:val="003B4E39"/>
    <w:rsid w:val="003B7C31"/>
    <w:rsid w:val="003C4966"/>
    <w:rsid w:val="003D0AA0"/>
    <w:rsid w:val="003D1AE5"/>
    <w:rsid w:val="003D3417"/>
    <w:rsid w:val="003D370D"/>
    <w:rsid w:val="003D5ECB"/>
    <w:rsid w:val="003E08B6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328DD"/>
    <w:rsid w:val="00436C3A"/>
    <w:rsid w:val="004426A3"/>
    <w:rsid w:val="00443F04"/>
    <w:rsid w:val="0044513B"/>
    <w:rsid w:val="00447845"/>
    <w:rsid w:val="00450BBA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1AA4"/>
    <w:rsid w:val="004A2E43"/>
    <w:rsid w:val="004B4186"/>
    <w:rsid w:val="004B6811"/>
    <w:rsid w:val="004B6CC1"/>
    <w:rsid w:val="004C022D"/>
    <w:rsid w:val="004C0A17"/>
    <w:rsid w:val="004C685E"/>
    <w:rsid w:val="004E51DF"/>
    <w:rsid w:val="004E6789"/>
    <w:rsid w:val="00504473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46729"/>
    <w:rsid w:val="0054776B"/>
    <w:rsid w:val="00552815"/>
    <w:rsid w:val="00560A56"/>
    <w:rsid w:val="005611A0"/>
    <w:rsid w:val="0056168D"/>
    <w:rsid w:val="00561779"/>
    <w:rsid w:val="005629E4"/>
    <w:rsid w:val="00566248"/>
    <w:rsid w:val="0058177A"/>
    <w:rsid w:val="00593428"/>
    <w:rsid w:val="00596E53"/>
    <w:rsid w:val="00597955"/>
    <w:rsid w:val="005A1F86"/>
    <w:rsid w:val="005A2794"/>
    <w:rsid w:val="005A42A9"/>
    <w:rsid w:val="005A7125"/>
    <w:rsid w:val="005B4185"/>
    <w:rsid w:val="005B4E17"/>
    <w:rsid w:val="005B4F16"/>
    <w:rsid w:val="005B723C"/>
    <w:rsid w:val="005C575B"/>
    <w:rsid w:val="005C6A17"/>
    <w:rsid w:val="005D53AB"/>
    <w:rsid w:val="005E18EF"/>
    <w:rsid w:val="005E1F18"/>
    <w:rsid w:val="005E6AB5"/>
    <w:rsid w:val="005F1B42"/>
    <w:rsid w:val="005F2265"/>
    <w:rsid w:val="005F29C8"/>
    <w:rsid w:val="005F4D66"/>
    <w:rsid w:val="006012D9"/>
    <w:rsid w:val="00601D1D"/>
    <w:rsid w:val="006025FA"/>
    <w:rsid w:val="0060301D"/>
    <w:rsid w:val="0060373B"/>
    <w:rsid w:val="00614745"/>
    <w:rsid w:val="00623E85"/>
    <w:rsid w:val="00644C3C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3D01"/>
    <w:rsid w:val="0069488B"/>
    <w:rsid w:val="006A5DB7"/>
    <w:rsid w:val="006B14FC"/>
    <w:rsid w:val="006C0A03"/>
    <w:rsid w:val="006C0E7A"/>
    <w:rsid w:val="006C7872"/>
    <w:rsid w:val="006D2228"/>
    <w:rsid w:val="006D59F4"/>
    <w:rsid w:val="006E4427"/>
    <w:rsid w:val="006E6A41"/>
    <w:rsid w:val="006F4A5F"/>
    <w:rsid w:val="0070424A"/>
    <w:rsid w:val="00705314"/>
    <w:rsid w:val="00707689"/>
    <w:rsid w:val="0071201D"/>
    <w:rsid w:val="00720585"/>
    <w:rsid w:val="00722DEE"/>
    <w:rsid w:val="007272D0"/>
    <w:rsid w:val="0073356F"/>
    <w:rsid w:val="00734CFF"/>
    <w:rsid w:val="00735837"/>
    <w:rsid w:val="00740A4B"/>
    <w:rsid w:val="00746C99"/>
    <w:rsid w:val="00747CD1"/>
    <w:rsid w:val="00752CE3"/>
    <w:rsid w:val="00761CC3"/>
    <w:rsid w:val="0076662B"/>
    <w:rsid w:val="00783C54"/>
    <w:rsid w:val="007954DD"/>
    <w:rsid w:val="00795D7A"/>
    <w:rsid w:val="0079608D"/>
    <w:rsid w:val="00797ADA"/>
    <w:rsid w:val="007A4167"/>
    <w:rsid w:val="007A6BA4"/>
    <w:rsid w:val="007B2F8A"/>
    <w:rsid w:val="007C4C61"/>
    <w:rsid w:val="007C68C7"/>
    <w:rsid w:val="007C6E84"/>
    <w:rsid w:val="007D2B9E"/>
    <w:rsid w:val="007D473C"/>
    <w:rsid w:val="007D5F40"/>
    <w:rsid w:val="007D6080"/>
    <w:rsid w:val="007E49EA"/>
    <w:rsid w:val="007E6EF2"/>
    <w:rsid w:val="007F099A"/>
    <w:rsid w:val="007F0BFC"/>
    <w:rsid w:val="007F2826"/>
    <w:rsid w:val="007F2FAF"/>
    <w:rsid w:val="007F5BEB"/>
    <w:rsid w:val="0080320D"/>
    <w:rsid w:val="008049AF"/>
    <w:rsid w:val="00804C13"/>
    <w:rsid w:val="008072B2"/>
    <w:rsid w:val="00812EB7"/>
    <w:rsid w:val="00813084"/>
    <w:rsid w:val="00826147"/>
    <w:rsid w:val="008349F0"/>
    <w:rsid w:val="0084111F"/>
    <w:rsid w:val="00843FB8"/>
    <w:rsid w:val="0084710D"/>
    <w:rsid w:val="00851CC8"/>
    <w:rsid w:val="008572BE"/>
    <w:rsid w:val="00860108"/>
    <w:rsid w:val="008701D1"/>
    <w:rsid w:val="008711AC"/>
    <w:rsid w:val="0087634D"/>
    <w:rsid w:val="008805D5"/>
    <w:rsid w:val="00880868"/>
    <w:rsid w:val="00882F6C"/>
    <w:rsid w:val="0088404F"/>
    <w:rsid w:val="00885590"/>
    <w:rsid w:val="0088725D"/>
    <w:rsid w:val="00891559"/>
    <w:rsid w:val="00892865"/>
    <w:rsid w:val="00895984"/>
    <w:rsid w:val="008A0960"/>
    <w:rsid w:val="008A211D"/>
    <w:rsid w:val="008A278E"/>
    <w:rsid w:val="008A27E6"/>
    <w:rsid w:val="008A7C39"/>
    <w:rsid w:val="008B0D2D"/>
    <w:rsid w:val="008C7C03"/>
    <w:rsid w:val="008D04CB"/>
    <w:rsid w:val="008D479D"/>
    <w:rsid w:val="008D4FA1"/>
    <w:rsid w:val="008D5FB4"/>
    <w:rsid w:val="008D79BA"/>
    <w:rsid w:val="008E0865"/>
    <w:rsid w:val="008E1350"/>
    <w:rsid w:val="008E15CA"/>
    <w:rsid w:val="008E5F2E"/>
    <w:rsid w:val="008E6410"/>
    <w:rsid w:val="008F5516"/>
    <w:rsid w:val="00900949"/>
    <w:rsid w:val="00901150"/>
    <w:rsid w:val="009033DB"/>
    <w:rsid w:val="00907C0B"/>
    <w:rsid w:val="009146C2"/>
    <w:rsid w:val="00915202"/>
    <w:rsid w:val="0091755D"/>
    <w:rsid w:val="00932BBC"/>
    <w:rsid w:val="009355F7"/>
    <w:rsid w:val="009379C5"/>
    <w:rsid w:val="00940C0C"/>
    <w:rsid w:val="00941CB3"/>
    <w:rsid w:val="0095258F"/>
    <w:rsid w:val="00956FB7"/>
    <w:rsid w:val="00964173"/>
    <w:rsid w:val="00966DAC"/>
    <w:rsid w:val="0097255B"/>
    <w:rsid w:val="0097263E"/>
    <w:rsid w:val="00972EBB"/>
    <w:rsid w:val="009738E9"/>
    <w:rsid w:val="00985F1F"/>
    <w:rsid w:val="00986825"/>
    <w:rsid w:val="00997205"/>
    <w:rsid w:val="009A1469"/>
    <w:rsid w:val="009A1C55"/>
    <w:rsid w:val="009B0FB9"/>
    <w:rsid w:val="009B3043"/>
    <w:rsid w:val="009B36B4"/>
    <w:rsid w:val="009C17C0"/>
    <w:rsid w:val="009C5E14"/>
    <w:rsid w:val="009D14FF"/>
    <w:rsid w:val="009D2D00"/>
    <w:rsid w:val="009E0521"/>
    <w:rsid w:val="009E11A5"/>
    <w:rsid w:val="009E322E"/>
    <w:rsid w:val="009E420A"/>
    <w:rsid w:val="009E7024"/>
    <w:rsid w:val="009F50E9"/>
    <w:rsid w:val="009F566E"/>
    <w:rsid w:val="009F6A83"/>
    <w:rsid w:val="00A02FDB"/>
    <w:rsid w:val="00A044A4"/>
    <w:rsid w:val="00A13ADF"/>
    <w:rsid w:val="00A15216"/>
    <w:rsid w:val="00A20BDD"/>
    <w:rsid w:val="00A24156"/>
    <w:rsid w:val="00A25ECC"/>
    <w:rsid w:val="00A27179"/>
    <w:rsid w:val="00A36353"/>
    <w:rsid w:val="00A37637"/>
    <w:rsid w:val="00A4549A"/>
    <w:rsid w:val="00A46E0D"/>
    <w:rsid w:val="00A53181"/>
    <w:rsid w:val="00A56BC9"/>
    <w:rsid w:val="00A575B2"/>
    <w:rsid w:val="00A60047"/>
    <w:rsid w:val="00A608A1"/>
    <w:rsid w:val="00A60938"/>
    <w:rsid w:val="00A62172"/>
    <w:rsid w:val="00A67552"/>
    <w:rsid w:val="00A73EAC"/>
    <w:rsid w:val="00A74A35"/>
    <w:rsid w:val="00A80B12"/>
    <w:rsid w:val="00A84763"/>
    <w:rsid w:val="00A84E2A"/>
    <w:rsid w:val="00A85850"/>
    <w:rsid w:val="00A90821"/>
    <w:rsid w:val="00A930CC"/>
    <w:rsid w:val="00A9762E"/>
    <w:rsid w:val="00AB4B3B"/>
    <w:rsid w:val="00AB6CF3"/>
    <w:rsid w:val="00AC1D11"/>
    <w:rsid w:val="00AD03AB"/>
    <w:rsid w:val="00AD4CCD"/>
    <w:rsid w:val="00AE11D7"/>
    <w:rsid w:val="00AE157B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4537D"/>
    <w:rsid w:val="00B51DA6"/>
    <w:rsid w:val="00B530F9"/>
    <w:rsid w:val="00B54DFF"/>
    <w:rsid w:val="00B66591"/>
    <w:rsid w:val="00B71107"/>
    <w:rsid w:val="00B76085"/>
    <w:rsid w:val="00B80496"/>
    <w:rsid w:val="00B82A41"/>
    <w:rsid w:val="00B8649A"/>
    <w:rsid w:val="00B92437"/>
    <w:rsid w:val="00B928FE"/>
    <w:rsid w:val="00B96603"/>
    <w:rsid w:val="00BA122A"/>
    <w:rsid w:val="00BA57AF"/>
    <w:rsid w:val="00BA6ED8"/>
    <w:rsid w:val="00BA7B21"/>
    <w:rsid w:val="00BB55F8"/>
    <w:rsid w:val="00BC2337"/>
    <w:rsid w:val="00BC361A"/>
    <w:rsid w:val="00BC4634"/>
    <w:rsid w:val="00BC6156"/>
    <w:rsid w:val="00BD2202"/>
    <w:rsid w:val="00BD68C4"/>
    <w:rsid w:val="00BE1842"/>
    <w:rsid w:val="00BE428C"/>
    <w:rsid w:val="00BE56BD"/>
    <w:rsid w:val="00BF2233"/>
    <w:rsid w:val="00BF2731"/>
    <w:rsid w:val="00BF5AF1"/>
    <w:rsid w:val="00BF7F54"/>
    <w:rsid w:val="00C03F4B"/>
    <w:rsid w:val="00C04577"/>
    <w:rsid w:val="00C04C45"/>
    <w:rsid w:val="00C05241"/>
    <w:rsid w:val="00C126C2"/>
    <w:rsid w:val="00C15640"/>
    <w:rsid w:val="00C17DB2"/>
    <w:rsid w:val="00C367D6"/>
    <w:rsid w:val="00C3728C"/>
    <w:rsid w:val="00C406C0"/>
    <w:rsid w:val="00C43827"/>
    <w:rsid w:val="00C5084D"/>
    <w:rsid w:val="00C56904"/>
    <w:rsid w:val="00C60C47"/>
    <w:rsid w:val="00C61296"/>
    <w:rsid w:val="00C63CD8"/>
    <w:rsid w:val="00C71321"/>
    <w:rsid w:val="00C71771"/>
    <w:rsid w:val="00C77CF4"/>
    <w:rsid w:val="00C8206C"/>
    <w:rsid w:val="00C84C82"/>
    <w:rsid w:val="00C867A8"/>
    <w:rsid w:val="00C868C0"/>
    <w:rsid w:val="00C944E1"/>
    <w:rsid w:val="00CA0A3C"/>
    <w:rsid w:val="00CA2EC6"/>
    <w:rsid w:val="00CA44F3"/>
    <w:rsid w:val="00CB0DCB"/>
    <w:rsid w:val="00CB2A29"/>
    <w:rsid w:val="00CB2E8A"/>
    <w:rsid w:val="00CB3AF0"/>
    <w:rsid w:val="00CB3E3F"/>
    <w:rsid w:val="00CC315F"/>
    <w:rsid w:val="00CC558D"/>
    <w:rsid w:val="00CC5E2B"/>
    <w:rsid w:val="00CC7F89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1392F"/>
    <w:rsid w:val="00D2292F"/>
    <w:rsid w:val="00D23021"/>
    <w:rsid w:val="00D2504E"/>
    <w:rsid w:val="00D40DDD"/>
    <w:rsid w:val="00D46480"/>
    <w:rsid w:val="00D51D0E"/>
    <w:rsid w:val="00D550E4"/>
    <w:rsid w:val="00D628AA"/>
    <w:rsid w:val="00D821E6"/>
    <w:rsid w:val="00D8546A"/>
    <w:rsid w:val="00D857F2"/>
    <w:rsid w:val="00D90144"/>
    <w:rsid w:val="00D92D53"/>
    <w:rsid w:val="00D92EE8"/>
    <w:rsid w:val="00D958D2"/>
    <w:rsid w:val="00DA0B18"/>
    <w:rsid w:val="00DA5B5B"/>
    <w:rsid w:val="00DA757A"/>
    <w:rsid w:val="00DB21C4"/>
    <w:rsid w:val="00DB3DC9"/>
    <w:rsid w:val="00DC1576"/>
    <w:rsid w:val="00DC7691"/>
    <w:rsid w:val="00DD1317"/>
    <w:rsid w:val="00DD2091"/>
    <w:rsid w:val="00DD58B5"/>
    <w:rsid w:val="00DD7441"/>
    <w:rsid w:val="00DE10F8"/>
    <w:rsid w:val="00DE2A86"/>
    <w:rsid w:val="00DF0BF2"/>
    <w:rsid w:val="00DF466E"/>
    <w:rsid w:val="00DF5B32"/>
    <w:rsid w:val="00E067B5"/>
    <w:rsid w:val="00E10860"/>
    <w:rsid w:val="00E1122B"/>
    <w:rsid w:val="00E21A77"/>
    <w:rsid w:val="00E2610B"/>
    <w:rsid w:val="00E34EA0"/>
    <w:rsid w:val="00E400F0"/>
    <w:rsid w:val="00E4575A"/>
    <w:rsid w:val="00E46A09"/>
    <w:rsid w:val="00E568E1"/>
    <w:rsid w:val="00E575D5"/>
    <w:rsid w:val="00E60367"/>
    <w:rsid w:val="00E60C06"/>
    <w:rsid w:val="00E61A9F"/>
    <w:rsid w:val="00E70E3C"/>
    <w:rsid w:val="00E729AA"/>
    <w:rsid w:val="00E746D0"/>
    <w:rsid w:val="00E80F94"/>
    <w:rsid w:val="00E8256B"/>
    <w:rsid w:val="00E837B8"/>
    <w:rsid w:val="00E85EC0"/>
    <w:rsid w:val="00E8772E"/>
    <w:rsid w:val="00E91BE9"/>
    <w:rsid w:val="00E92154"/>
    <w:rsid w:val="00E95860"/>
    <w:rsid w:val="00EA2164"/>
    <w:rsid w:val="00EB0557"/>
    <w:rsid w:val="00EB0BA9"/>
    <w:rsid w:val="00EB3A67"/>
    <w:rsid w:val="00EC045E"/>
    <w:rsid w:val="00EC2414"/>
    <w:rsid w:val="00EC4311"/>
    <w:rsid w:val="00EC53AD"/>
    <w:rsid w:val="00EC552E"/>
    <w:rsid w:val="00ED77C4"/>
    <w:rsid w:val="00EE7612"/>
    <w:rsid w:val="00EF40C0"/>
    <w:rsid w:val="00EF6AD7"/>
    <w:rsid w:val="00F02A9F"/>
    <w:rsid w:val="00F03295"/>
    <w:rsid w:val="00F0408A"/>
    <w:rsid w:val="00F11849"/>
    <w:rsid w:val="00F13D4E"/>
    <w:rsid w:val="00F13E22"/>
    <w:rsid w:val="00F13E24"/>
    <w:rsid w:val="00F143D6"/>
    <w:rsid w:val="00F14529"/>
    <w:rsid w:val="00F2505E"/>
    <w:rsid w:val="00F25D24"/>
    <w:rsid w:val="00F31A05"/>
    <w:rsid w:val="00F36A3D"/>
    <w:rsid w:val="00F36E7D"/>
    <w:rsid w:val="00F37E8D"/>
    <w:rsid w:val="00F41383"/>
    <w:rsid w:val="00F434A2"/>
    <w:rsid w:val="00F53CCB"/>
    <w:rsid w:val="00F63FDD"/>
    <w:rsid w:val="00F64061"/>
    <w:rsid w:val="00F666E6"/>
    <w:rsid w:val="00F676AB"/>
    <w:rsid w:val="00F72CDE"/>
    <w:rsid w:val="00F774CD"/>
    <w:rsid w:val="00F81C33"/>
    <w:rsid w:val="00F83474"/>
    <w:rsid w:val="00F83770"/>
    <w:rsid w:val="00F86367"/>
    <w:rsid w:val="00F87C24"/>
    <w:rsid w:val="00F933FF"/>
    <w:rsid w:val="00F97CA9"/>
    <w:rsid w:val="00FA14D3"/>
    <w:rsid w:val="00FA5D10"/>
    <w:rsid w:val="00FB4FB1"/>
    <w:rsid w:val="00FB5C7C"/>
    <w:rsid w:val="00FB5E50"/>
    <w:rsid w:val="00FD2024"/>
    <w:rsid w:val="00FD3E91"/>
    <w:rsid w:val="00FD6D53"/>
    <w:rsid w:val="00FE0AAA"/>
    <w:rsid w:val="00FE1BFF"/>
    <w:rsid w:val="00FE3BE8"/>
    <w:rsid w:val="00FE3EC6"/>
    <w:rsid w:val="00FE61AE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2023-10-04T13:44:00Z</dcterms:created>
  <dcterms:modified xsi:type="dcterms:W3CDTF">2023-10-04T13:44:00Z</dcterms:modified>
</cp:coreProperties>
</file>